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3AB42D" w14:textId="2AA39EDA" w:rsidR="0005232F" w:rsidRPr="00D52C32" w:rsidRDefault="00D52C32" w:rsidP="00D52C32">
      <w:pPr>
        <w:jc w:val="center"/>
        <w:rPr>
          <w:rFonts w:ascii="Times New Roman" w:hAnsi="Times New Roman" w:cs="Times New Roman"/>
          <w:b/>
          <w:bCs/>
          <w:sz w:val="26"/>
          <w:szCs w:val="26"/>
          <w:lang w:val="en-ID"/>
        </w:rPr>
      </w:pPr>
      <w:r w:rsidRPr="00D52C32">
        <w:rPr>
          <w:rFonts w:ascii="Times New Roman" w:hAnsi="Times New Roman" w:cs="Times New Roman"/>
          <w:b/>
          <w:bCs/>
          <w:sz w:val="26"/>
          <w:szCs w:val="26"/>
          <w:lang w:val="en-ID"/>
        </w:rPr>
        <w:t>SURAT PERNYATAAN</w:t>
      </w:r>
    </w:p>
    <w:p w14:paraId="6211CFF2" w14:textId="77777777" w:rsidR="00D52C32" w:rsidRPr="00D52C32" w:rsidRDefault="00D52C32" w:rsidP="00D52C32">
      <w:pPr>
        <w:jc w:val="center"/>
        <w:rPr>
          <w:rFonts w:ascii="Times New Roman" w:hAnsi="Times New Roman" w:cs="Times New Roman"/>
          <w:sz w:val="24"/>
          <w:szCs w:val="24"/>
          <w:lang w:val="en-ID"/>
        </w:rPr>
      </w:pPr>
    </w:p>
    <w:p w14:paraId="3402ED5B" w14:textId="77777777" w:rsidR="00D52C32" w:rsidRPr="00D52C32" w:rsidRDefault="00D52C32" w:rsidP="00D52C32">
      <w:pPr>
        <w:rPr>
          <w:rFonts w:ascii="Times New Roman" w:hAnsi="Times New Roman" w:cs="Times New Roman"/>
          <w:sz w:val="24"/>
          <w:szCs w:val="24"/>
          <w:lang w:val="en-ID"/>
        </w:rPr>
      </w:pPr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Yang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bertandatangan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di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bawah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ini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>:</w:t>
      </w:r>
    </w:p>
    <w:p w14:paraId="5F1B3C7C" w14:textId="6C8E04E3" w:rsidR="00D52C32" w:rsidRPr="00D52C32" w:rsidRDefault="00D52C32" w:rsidP="00D52C32">
      <w:pPr>
        <w:tabs>
          <w:tab w:val="left" w:pos="993"/>
        </w:tabs>
        <w:spacing w:after="0"/>
        <w:ind w:left="993" w:hanging="993"/>
        <w:rPr>
          <w:rFonts w:ascii="Times New Roman" w:hAnsi="Times New Roman" w:cs="Times New Roman"/>
          <w:sz w:val="24"/>
          <w:szCs w:val="24"/>
          <w:lang w:val="en-ID"/>
        </w:rPr>
      </w:pPr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Nama </w:t>
      </w:r>
      <w:r w:rsidRPr="00D52C32">
        <w:rPr>
          <w:rFonts w:ascii="Times New Roman" w:hAnsi="Times New Roman" w:cs="Times New Roman"/>
          <w:sz w:val="24"/>
          <w:szCs w:val="24"/>
          <w:lang w:val="en-ID"/>
        </w:rPr>
        <w:tab/>
      </w:r>
      <w:r w:rsidRPr="00D52C32">
        <w:rPr>
          <w:rFonts w:ascii="Times New Roman" w:hAnsi="Times New Roman" w:cs="Times New Roman"/>
          <w:sz w:val="24"/>
          <w:szCs w:val="24"/>
          <w:lang w:val="en-ID"/>
        </w:rPr>
        <w:t>:</w:t>
      </w:r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Ruki Harwahyu</w:t>
      </w:r>
    </w:p>
    <w:p w14:paraId="328740BB" w14:textId="4D4E09A3" w:rsidR="00D52C32" w:rsidRPr="00D52C32" w:rsidRDefault="00D52C32" w:rsidP="00D52C32">
      <w:pPr>
        <w:tabs>
          <w:tab w:val="left" w:pos="993"/>
        </w:tabs>
        <w:spacing w:after="0"/>
        <w:ind w:left="993" w:hanging="993"/>
        <w:rPr>
          <w:rFonts w:ascii="Times New Roman" w:hAnsi="Times New Roman" w:cs="Times New Roman"/>
          <w:sz w:val="24"/>
          <w:szCs w:val="24"/>
          <w:lang w:val="en-ID"/>
        </w:rPr>
      </w:pP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Jabatan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r w:rsidRPr="00D52C32">
        <w:rPr>
          <w:rFonts w:ascii="Times New Roman" w:hAnsi="Times New Roman" w:cs="Times New Roman"/>
          <w:sz w:val="24"/>
          <w:szCs w:val="24"/>
          <w:lang w:val="en-ID"/>
        </w:rPr>
        <w:tab/>
      </w:r>
      <w:r w:rsidRPr="00D52C32">
        <w:rPr>
          <w:rFonts w:ascii="Times New Roman" w:hAnsi="Times New Roman" w:cs="Times New Roman"/>
          <w:sz w:val="24"/>
          <w:szCs w:val="24"/>
          <w:lang w:val="en-ID"/>
        </w:rPr>
        <w:t>:</w:t>
      </w:r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Dosen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>/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Ketua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peneliti</w:t>
      </w:r>
      <w:proofErr w:type="spellEnd"/>
    </w:p>
    <w:p w14:paraId="09CB137D" w14:textId="04FB0901" w:rsidR="00D52C32" w:rsidRPr="00D52C32" w:rsidRDefault="00D52C32" w:rsidP="00D52C32">
      <w:pPr>
        <w:tabs>
          <w:tab w:val="left" w:pos="993"/>
        </w:tabs>
        <w:spacing w:after="0"/>
        <w:ind w:left="993" w:hanging="993"/>
        <w:rPr>
          <w:rFonts w:ascii="Times New Roman" w:hAnsi="Times New Roman" w:cs="Times New Roman"/>
          <w:sz w:val="24"/>
          <w:szCs w:val="24"/>
          <w:lang w:val="en-ID"/>
        </w:rPr>
      </w:pP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Institusi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r w:rsidRPr="00D52C32">
        <w:rPr>
          <w:rFonts w:ascii="Times New Roman" w:hAnsi="Times New Roman" w:cs="Times New Roman"/>
          <w:sz w:val="24"/>
          <w:szCs w:val="24"/>
          <w:lang w:val="en-ID"/>
        </w:rPr>
        <w:tab/>
      </w:r>
      <w:r w:rsidRPr="00D52C32">
        <w:rPr>
          <w:rFonts w:ascii="Times New Roman" w:hAnsi="Times New Roman" w:cs="Times New Roman"/>
          <w:sz w:val="24"/>
          <w:szCs w:val="24"/>
          <w:lang w:val="en-ID"/>
        </w:rPr>
        <w:t>:</w:t>
      </w:r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Fakultas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Teknik, Universitas Indonesia</w:t>
      </w:r>
    </w:p>
    <w:p w14:paraId="4EB755CF" w14:textId="0522FF2A" w:rsidR="00D52C32" w:rsidRPr="00D52C32" w:rsidRDefault="00D52C32" w:rsidP="00D52C32">
      <w:pPr>
        <w:tabs>
          <w:tab w:val="left" w:pos="993"/>
        </w:tabs>
        <w:ind w:left="993" w:hanging="993"/>
        <w:rPr>
          <w:rFonts w:ascii="Times New Roman" w:hAnsi="Times New Roman" w:cs="Times New Roman"/>
          <w:sz w:val="24"/>
          <w:szCs w:val="24"/>
          <w:lang w:val="en-ID"/>
        </w:rPr>
      </w:pPr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Alamat </w:t>
      </w:r>
      <w:r w:rsidRPr="00D52C32">
        <w:rPr>
          <w:rFonts w:ascii="Times New Roman" w:hAnsi="Times New Roman" w:cs="Times New Roman"/>
          <w:sz w:val="24"/>
          <w:szCs w:val="24"/>
          <w:lang w:val="en-ID"/>
        </w:rPr>
        <w:tab/>
      </w:r>
      <w:r w:rsidRPr="00D52C32">
        <w:rPr>
          <w:rFonts w:ascii="Times New Roman" w:hAnsi="Times New Roman" w:cs="Times New Roman"/>
          <w:sz w:val="24"/>
          <w:szCs w:val="24"/>
          <w:lang w:val="en-ID"/>
        </w:rPr>
        <w:t>:</w:t>
      </w:r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Jl.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Tipar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RT 2/6, No. 24,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Mekarsari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,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Cimanggis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, Depok,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Jawa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Barat</w:t>
      </w:r>
    </w:p>
    <w:p w14:paraId="13462937" w14:textId="48F0A4F0" w:rsidR="00D52C32" w:rsidRPr="00D52C32" w:rsidRDefault="00D52C32" w:rsidP="00D52C32">
      <w:pPr>
        <w:jc w:val="both"/>
        <w:rPr>
          <w:rFonts w:ascii="Times New Roman" w:hAnsi="Times New Roman" w:cs="Times New Roman"/>
          <w:sz w:val="24"/>
          <w:szCs w:val="24"/>
          <w:lang w:val="en-ID"/>
        </w:rPr>
      </w:pP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menyatakan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bahwa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saya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tidak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sedang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menerima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pendanaan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dengan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judul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dan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ruang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lingkup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>/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tahapan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yang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sama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dengan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yang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diajukan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pada Program P5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Tahun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2020.</w:t>
      </w:r>
    </w:p>
    <w:p w14:paraId="16CEEAA8" w14:textId="606368B1" w:rsidR="00D52C32" w:rsidRDefault="00D52C32" w:rsidP="00D52C32">
      <w:pPr>
        <w:jc w:val="both"/>
        <w:rPr>
          <w:rFonts w:ascii="Times New Roman" w:hAnsi="Times New Roman" w:cs="Times New Roman"/>
          <w:sz w:val="24"/>
          <w:szCs w:val="24"/>
          <w:lang w:val="en-ID"/>
        </w:rPr>
      </w:pP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Demikian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Surat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Pernyataan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ini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dibuat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dengan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sebenar-benarnya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dan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dipergunakan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untuk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pengajuan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Program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Pendanaan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Perancangan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dan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Pengembangan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Purwarupa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Tahun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2020.</w:t>
      </w:r>
    </w:p>
    <w:p w14:paraId="60B43480" w14:textId="77777777" w:rsidR="00D52C32" w:rsidRPr="00D52C32" w:rsidRDefault="00D52C32" w:rsidP="00D52C32">
      <w:pPr>
        <w:jc w:val="both"/>
        <w:rPr>
          <w:rFonts w:ascii="Times New Roman" w:hAnsi="Times New Roman" w:cs="Times New Roman"/>
          <w:sz w:val="24"/>
          <w:szCs w:val="24"/>
          <w:lang w:val="en-ID"/>
        </w:rPr>
      </w:pPr>
    </w:p>
    <w:p w14:paraId="1B0CE941" w14:textId="0B698DCD" w:rsidR="00D52C32" w:rsidRPr="00D52C32" w:rsidRDefault="00D52C32" w:rsidP="00D52C32">
      <w:pPr>
        <w:jc w:val="right"/>
        <w:rPr>
          <w:rFonts w:ascii="Times New Roman" w:hAnsi="Times New Roman" w:cs="Times New Roman"/>
          <w:sz w:val="24"/>
          <w:szCs w:val="24"/>
          <w:lang w:val="en-ID"/>
        </w:rPr>
      </w:pPr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Depok, 15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Maret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2020</w:t>
      </w:r>
    </w:p>
    <w:p w14:paraId="595D1B42" w14:textId="77777777" w:rsidR="00D52C32" w:rsidRPr="00D52C32" w:rsidRDefault="00D52C32" w:rsidP="00D52C32">
      <w:pPr>
        <w:jc w:val="right"/>
        <w:rPr>
          <w:rFonts w:ascii="Times New Roman" w:hAnsi="Times New Roman" w:cs="Times New Roman"/>
          <w:sz w:val="24"/>
          <w:szCs w:val="24"/>
          <w:lang w:val="en-ID"/>
        </w:rPr>
      </w:pPr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Yang </w:t>
      </w: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Menyatakan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>,</w:t>
      </w:r>
    </w:p>
    <w:p w14:paraId="0962FE8F" w14:textId="7C4F0968" w:rsidR="00D52C32" w:rsidRDefault="00D52C32" w:rsidP="00D52C32">
      <w:pPr>
        <w:rPr>
          <w:rFonts w:ascii="Times New Roman" w:hAnsi="Times New Roman" w:cs="Times New Roman"/>
          <w:sz w:val="24"/>
          <w:szCs w:val="24"/>
          <w:lang w:val="en-ID"/>
        </w:rPr>
      </w:pPr>
    </w:p>
    <w:p w14:paraId="7F28E518" w14:textId="5D07DCE3" w:rsidR="00D52C32" w:rsidRPr="00D52C32" w:rsidRDefault="00D52C32" w:rsidP="00D52C32">
      <w:pPr>
        <w:rPr>
          <w:rFonts w:ascii="Times New Roman" w:hAnsi="Times New Roman" w:cs="Times New Roman"/>
          <w:sz w:val="24"/>
          <w:szCs w:val="24"/>
          <w:lang w:val="en-ID"/>
        </w:rPr>
      </w:pPr>
      <w:bookmarkStart w:id="0" w:name="_GoBack"/>
      <w:bookmarkEnd w:id="0"/>
    </w:p>
    <w:p w14:paraId="7D525625" w14:textId="77777777" w:rsidR="00D52C32" w:rsidRPr="00D52C32" w:rsidRDefault="00D52C32" w:rsidP="00D52C32">
      <w:pPr>
        <w:rPr>
          <w:rFonts w:ascii="Times New Roman" w:hAnsi="Times New Roman" w:cs="Times New Roman"/>
          <w:sz w:val="24"/>
          <w:szCs w:val="24"/>
          <w:lang w:val="en-ID"/>
        </w:rPr>
      </w:pPr>
    </w:p>
    <w:p w14:paraId="51BA8B2B" w14:textId="35CC652E" w:rsidR="00D52C32" w:rsidRPr="00D52C32" w:rsidRDefault="00D52C32" w:rsidP="00D52C32">
      <w:pPr>
        <w:jc w:val="right"/>
        <w:rPr>
          <w:rFonts w:ascii="Times New Roman" w:hAnsi="Times New Roman" w:cs="Times New Roman"/>
          <w:sz w:val="24"/>
          <w:szCs w:val="24"/>
          <w:lang w:val="en-ID"/>
        </w:rPr>
      </w:pPr>
      <w:proofErr w:type="spellStart"/>
      <w:r w:rsidRPr="00D52C32">
        <w:rPr>
          <w:rFonts w:ascii="Times New Roman" w:hAnsi="Times New Roman" w:cs="Times New Roman"/>
          <w:sz w:val="24"/>
          <w:szCs w:val="24"/>
          <w:lang w:val="en-ID"/>
        </w:rPr>
        <w:t>Dr.</w:t>
      </w:r>
      <w:proofErr w:type="spellEnd"/>
      <w:r w:rsidRPr="00D52C32">
        <w:rPr>
          <w:rFonts w:ascii="Times New Roman" w:hAnsi="Times New Roman" w:cs="Times New Roman"/>
          <w:sz w:val="24"/>
          <w:szCs w:val="24"/>
          <w:lang w:val="en-ID"/>
        </w:rPr>
        <w:t xml:space="preserve"> Ruki Harwahyu, ST. MT. MSc.</w:t>
      </w:r>
    </w:p>
    <w:sectPr w:rsidR="00D52C32" w:rsidRPr="00D52C3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C32"/>
    <w:rsid w:val="0005232F"/>
    <w:rsid w:val="003B3387"/>
    <w:rsid w:val="00415050"/>
    <w:rsid w:val="009051FA"/>
    <w:rsid w:val="009E33EF"/>
    <w:rsid w:val="00D52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E36FF6"/>
  <w15:chartTrackingRefBased/>
  <w15:docId w15:val="{5E9D1418-CCCE-4915-B3FB-C43392C81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Ruki Harwahyu</dc:creator>
  <cp:keywords/>
  <dc:description/>
  <cp:lastModifiedBy>Ruki Harwahyu</cp:lastModifiedBy>
  <cp:revision>2</cp:revision>
  <cp:lastPrinted>2020-03-15T14:17:00Z</cp:lastPrinted>
  <dcterms:created xsi:type="dcterms:W3CDTF">2020-03-15T14:13:00Z</dcterms:created>
  <dcterms:modified xsi:type="dcterms:W3CDTF">2020-03-15T14:17:00Z</dcterms:modified>
</cp:coreProperties>
</file>